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42" w:rsidRPr="00E97717" w:rsidRDefault="003A4F42" w:rsidP="003A4F4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3A4F42" w:rsidRPr="00BE091A" w:rsidRDefault="003A4F42" w:rsidP="003A4F42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A4F42" w:rsidRPr="00E97717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3A4F42" w:rsidRPr="00BE091A" w:rsidRDefault="003A4F42" w:rsidP="003A4F4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A4F42" w:rsidRDefault="003A4F42" w:rsidP="003A4F4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3A4F42" w:rsidRPr="00E97717" w:rsidRDefault="003A4F42" w:rsidP="003A4F42">
      <w:pPr>
        <w:spacing w:line="276" w:lineRule="auto"/>
        <w:ind w:left="4139"/>
        <w:rPr>
          <w:iCs/>
          <w:sz w:val="18"/>
          <w:szCs w:val="18"/>
        </w:rPr>
      </w:pPr>
    </w:p>
    <w:p w:rsidR="003A4F42" w:rsidRPr="00BE091A" w:rsidRDefault="003A4F42" w:rsidP="003A4F42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3A4F42" w:rsidRPr="00BE091A" w:rsidRDefault="003A4F42" w:rsidP="003A4F42">
      <w:pPr>
        <w:ind w:left="4140"/>
        <w:jc w:val="both"/>
        <w:rPr>
          <w:iCs/>
        </w:rPr>
      </w:pPr>
    </w:p>
    <w:p w:rsidR="003A4F42" w:rsidRDefault="003A4F42" w:rsidP="003A4F42">
      <w:pPr>
        <w:ind w:left="4111"/>
        <w:rPr>
          <w:b/>
          <w:sz w:val="36"/>
          <w:szCs w:val="36"/>
        </w:rPr>
      </w:pPr>
    </w:p>
    <w:p w:rsidR="003A4F42" w:rsidRDefault="003A4F42" w:rsidP="003A4F42">
      <w:pPr>
        <w:jc w:val="center"/>
        <w:rPr>
          <w:b/>
          <w:sz w:val="28"/>
          <w:szCs w:val="28"/>
        </w:rPr>
      </w:pPr>
    </w:p>
    <w:p w:rsidR="003A4F42" w:rsidRPr="00BE091A" w:rsidRDefault="003A4F42" w:rsidP="003A4F42">
      <w:pPr>
        <w:jc w:val="center"/>
        <w:rPr>
          <w:b/>
        </w:rPr>
      </w:pPr>
      <w:r w:rsidRPr="00BE091A">
        <w:rPr>
          <w:b/>
        </w:rPr>
        <w:t>ЗАЯВЛЕНИЕ</w:t>
      </w:r>
    </w:p>
    <w:p w:rsidR="003A4F42" w:rsidRPr="00892230" w:rsidRDefault="003A4F42" w:rsidP="003A4F42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10.3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3A4F42" w:rsidRDefault="003A4F42" w:rsidP="003A4F42">
      <w:pPr>
        <w:ind w:left="-180" w:right="78"/>
        <w:jc w:val="both"/>
      </w:pPr>
      <w:r>
        <w:t>________________________________________________________________</w:t>
      </w:r>
    </w:p>
    <w:p w:rsidR="003A4F42" w:rsidRPr="00A550F6" w:rsidRDefault="003A4F42" w:rsidP="003A4F4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3A4F42" w:rsidRPr="00B51D8C" w:rsidRDefault="003A4F42" w:rsidP="003A4F42">
      <w:pPr>
        <w:pStyle w:val="a9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просит исключить жилое помещение государственного жилищного фонда, расположенное по адресу: ___________________________________________</w:t>
      </w:r>
      <w:r w:rsidRPr="00B51D8C">
        <w:rPr>
          <w:sz w:val="28"/>
          <w:szCs w:val="28"/>
        </w:rPr>
        <w:t xml:space="preserve"> из состава специальных жилых помещений.</w:t>
      </w:r>
    </w:p>
    <w:p w:rsidR="003A4F42" w:rsidRDefault="003A4F42" w:rsidP="003A4F42">
      <w:pPr>
        <w:jc w:val="both"/>
        <w:rPr>
          <w:sz w:val="28"/>
          <w:szCs w:val="28"/>
        </w:rPr>
      </w:pPr>
    </w:p>
    <w:p w:rsidR="003A4F42" w:rsidRDefault="003A4F42" w:rsidP="003A4F42">
      <w:pPr>
        <w:jc w:val="both"/>
        <w:rPr>
          <w:sz w:val="28"/>
          <w:szCs w:val="28"/>
        </w:rPr>
      </w:pPr>
    </w:p>
    <w:p w:rsidR="003A4F42" w:rsidRPr="004D7577" w:rsidRDefault="003A4F42" w:rsidP="003A4F42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A4F42" w:rsidRPr="00892230" w:rsidRDefault="003A4F42" w:rsidP="003A4F42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</w:p>
    <w:p w:rsidR="003A4F42" w:rsidRPr="00843EA5" w:rsidRDefault="003A4F42" w:rsidP="003A4F4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A4F42" w:rsidRPr="00843EA5" w:rsidRDefault="003A4F42" w:rsidP="003A4F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3A4F42" w:rsidRDefault="003A4F42" w:rsidP="003A4F42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3A4F42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2026-05-18T09:27:00Z</dcterms:created>
  <dcterms:modified xsi:type="dcterms:W3CDTF">2026-05-18T09:27:00Z</dcterms:modified>
</cp:coreProperties>
</file>